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53C" w:rsidRDefault="00C5152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Calibri" w:eastAsia="Times New Roman" w:hAnsi="Calibri" w:cs="Calibri"/>
          <w:lang w:eastAsia="ru-RU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Утверждаю  </w:t>
      </w:r>
      <w:r w:rsidR="00A723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ь </w:t>
      </w:r>
    </w:p>
    <w:p w:rsidR="00A6453C" w:rsidRDefault="00C5152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Директор МБОУ СОШ №25</w:t>
      </w:r>
    </w:p>
    <w:p w:rsidR="00A6453C" w:rsidRDefault="00C5152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____________О.Н. Барабаш</w:t>
      </w:r>
    </w:p>
    <w:p w:rsidR="00A6453C" w:rsidRDefault="00C5152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_______________  202</w:t>
      </w:r>
      <w:r w:rsidRPr="00A72332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</w:t>
      </w:r>
    </w:p>
    <w:p w:rsidR="00A6453C" w:rsidRPr="00A72332" w:rsidRDefault="00A72332" w:rsidP="00A72332">
      <w:pPr>
        <w:widowControl w:val="0"/>
        <w:tabs>
          <w:tab w:val="left" w:pos="1353"/>
        </w:tabs>
        <w:autoSpaceDE w:val="0"/>
        <w:autoSpaceDN w:val="0"/>
        <w:spacing w:after="0" w:line="240" w:lineRule="auto"/>
        <w:ind w:left="929" w:right="57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72332">
        <w:rPr>
          <w:rFonts w:ascii="Times New Roman" w:eastAsia="Times New Roman" w:hAnsi="Times New Roman" w:cs="Times New Roman"/>
          <w:b/>
          <w:sz w:val="26"/>
          <w:szCs w:val="26"/>
        </w:rPr>
        <w:t xml:space="preserve">Сведения о персонале </w:t>
      </w:r>
      <w:r w:rsidRPr="00A72332">
        <w:rPr>
          <w:rFonts w:ascii="Times New Roman" w:hAnsi="Times New Roman" w:cs="Times New Roman"/>
          <w:b/>
          <w:sz w:val="26"/>
          <w:szCs w:val="26"/>
        </w:rPr>
        <w:t xml:space="preserve"> лагеря дневного пребывания «Орлята России» МБОУ СОШ№25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594"/>
        <w:gridCol w:w="2809"/>
        <w:gridCol w:w="3827"/>
        <w:gridCol w:w="3544"/>
      </w:tblGrid>
      <w:tr w:rsidR="00A72332" w:rsidRPr="00A72332" w:rsidTr="00A72332">
        <w:tc>
          <w:tcPr>
            <w:tcW w:w="594" w:type="dxa"/>
          </w:tcPr>
          <w:p w:rsidR="00A72332" w:rsidRPr="00A72332" w:rsidRDefault="00A72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809" w:type="dxa"/>
          </w:tcPr>
          <w:p w:rsidR="00A72332" w:rsidRPr="00A72332" w:rsidRDefault="00A72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 xml:space="preserve">ФИО (полностью) </w:t>
            </w:r>
          </w:p>
        </w:tc>
        <w:tc>
          <w:tcPr>
            <w:tcW w:w="3827" w:type="dxa"/>
          </w:tcPr>
          <w:p w:rsidR="00A72332" w:rsidRPr="00A72332" w:rsidRDefault="00A72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3544" w:type="dxa"/>
          </w:tcPr>
          <w:p w:rsidR="00A72332" w:rsidRPr="00A72332" w:rsidRDefault="00A72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Уровень образования, квалификация</w:t>
            </w:r>
          </w:p>
        </w:tc>
      </w:tr>
      <w:tr w:rsidR="00A72332" w:rsidRPr="00A72332" w:rsidTr="00A72332">
        <w:tc>
          <w:tcPr>
            <w:tcW w:w="594" w:type="dxa"/>
          </w:tcPr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09" w:type="dxa"/>
          </w:tcPr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Веримеевская</w:t>
            </w:r>
            <w:proofErr w:type="spellEnd"/>
            <w:r w:rsidRPr="00A72332">
              <w:rPr>
                <w:rFonts w:ascii="Times New Roman" w:hAnsi="Times New Roman" w:cs="Times New Roman"/>
                <w:sz w:val="26"/>
                <w:szCs w:val="26"/>
              </w:rPr>
              <w:t xml:space="preserve"> Ирина Валерьевна</w:t>
            </w:r>
          </w:p>
        </w:tc>
        <w:tc>
          <w:tcPr>
            <w:tcW w:w="3827" w:type="dxa"/>
          </w:tcPr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Директор профильного лагеря с дневным пребыванием, ответственная за пожарную безопасность,</w:t>
            </w:r>
          </w:p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ответственная</w:t>
            </w:r>
            <w:proofErr w:type="gramEnd"/>
            <w:r w:rsidRPr="00A72332">
              <w:rPr>
                <w:rFonts w:ascii="Times New Roman" w:hAnsi="Times New Roman" w:cs="Times New Roman"/>
                <w:sz w:val="26"/>
                <w:szCs w:val="26"/>
              </w:rPr>
              <w:t xml:space="preserve"> за проведение инструктажей по технике безопасности</w:t>
            </w:r>
          </w:p>
        </w:tc>
        <w:tc>
          <w:tcPr>
            <w:tcW w:w="3544" w:type="dxa"/>
          </w:tcPr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Высшее,</w:t>
            </w:r>
          </w:p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Преподавание в начальных классах; Педагогика и методика начального образования</w:t>
            </w:r>
          </w:p>
        </w:tc>
      </w:tr>
      <w:tr w:rsidR="00A72332" w:rsidRPr="00A72332" w:rsidTr="00A72332">
        <w:tc>
          <w:tcPr>
            <w:tcW w:w="594" w:type="dxa"/>
          </w:tcPr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09" w:type="dxa"/>
          </w:tcPr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Яковенко Галина Дмитриевна</w:t>
            </w:r>
          </w:p>
        </w:tc>
        <w:tc>
          <w:tcPr>
            <w:tcW w:w="3827" w:type="dxa"/>
          </w:tcPr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Ответственная</w:t>
            </w:r>
            <w:proofErr w:type="gramEnd"/>
            <w:r w:rsidRPr="00A72332">
              <w:rPr>
                <w:rFonts w:ascii="Times New Roman" w:hAnsi="Times New Roman" w:cs="Times New Roman"/>
                <w:sz w:val="26"/>
                <w:szCs w:val="26"/>
              </w:rPr>
              <w:t xml:space="preserve"> за питание и  медицинское обслуживание</w:t>
            </w:r>
          </w:p>
        </w:tc>
        <w:tc>
          <w:tcPr>
            <w:tcW w:w="3544" w:type="dxa"/>
          </w:tcPr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Высшее,</w:t>
            </w:r>
          </w:p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Преподавание в начальных классах; Педагогика и методика начального образования</w:t>
            </w:r>
          </w:p>
        </w:tc>
      </w:tr>
      <w:tr w:rsidR="00A72332" w:rsidRPr="00A72332" w:rsidTr="00A72332">
        <w:tc>
          <w:tcPr>
            <w:tcW w:w="594" w:type="dxa"/>
          </w:tcPr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09" w:type="dxa"/>
            <w:shd w:val="clear" w:color="auto" w:fill="auto"/>
          </w:tcPr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Тараненко Юлия Евгеньевна</w:t>
            </w:r>
          </w:p>
        </w:tc>
        <w:tc>
          <w:tcPr>
            <w:tcW w:w="3827" w:type="dxa"/>
            <w:shd w:val="clear" w:color="auto" w:fill="auto"/>
          </w:tcPr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  <w:proofErr w:type="gramEnd"/>
            <w:r w:rsidRPr="00A72332">
              <w:rPr>
                <w:rFonts w:ascii="Times New Roman" w:hAnsi="Times New Roman" w:cs="Times New Roman"/>
                <w:sz w:val="26"/>
                <w:szCs w:val="26"/>
              </w:rPr>
              <w:t xml:space="preserve"> за проведение спортивных мероприятий</w:t>
            </w:r>
          </w:p>
        </w:tc>
        <w:tc>
          <w:tcPr>
            <w:tcW w:w="3544" w:type="dxa"/>
          </w:tcPr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Среднее специальное,</w:t>
            </w:r>
          </w:p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Учитель физической культуры</w:t>
            </w:r>
          </w:p>
        </w:tc>
      </w:tr>
      <w:tr w:rsidR="00A72332" w:rsidRPr="00A72332" w:rsidTr="00A72332">
        <w:tc>
          <w:tcPr>
            <w:tcW w:w="594" w:type="dxa"/>
          </w:tcPr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809" w:type="dxa"/>
          </w:tcPr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Виноградова Елена Евгеньевна</w:t>
            </w:r>
          </w:p>
        </w:tc>
        <w:tc>
          <w:tcPr>
            <w:tcW w:w="3827" w:type="dxa"/>
          </w:tcPr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3544" w:type="dxa"/>
          </w:tcPr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Высшее,</w:t>
            </w:r>
          </w:p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Преподавание в начальных классах; Педагогика и методика начального образования</w:t>
            </w:r>
          </w:p>
        </w:tc>
      </w:tr>
      <w:tr w:rsidR="00A72332" w:rsidRPr="00A72332" w:rsidTr="00A72332">
        <w:tc>
          <w:tcPr>
            <w:tcW w:w="594" w:type="dxa"/>
          </w:tcPr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09" w:type="dxa"/>
          </w:tcPr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 xml:space="preserve">Виноградова Юлия Александровна </w:t>
            </w:r>
          </w:p>
        </w:tc>
        <w:tc>
          <w:tcPr>
            <w:tcW w:w="3827" w:type="dxa"/>
          </w:tcPr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3544" w:type="dxa"/>
          </w:tcPr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Высшее,</w:t>
            </w:r>
          </w:p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Иностранный язык</w:t>
            </w:r>
          </w:p>
        </w:tc>
      </w:tr>
      <w:tr w:rsidR="00A72332" w:rsidRPr="00A72332" w:rsidTr="00A72332">
        <w:tc>
          <w:tcPr>
            <w:tcW w:w="594" w:type="dxa"/>
          </w:tcPr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809" w:type="dxa"/>
          </w:tcPr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Козка</w:t>
            </w:r>
            <w:proofErr w:type="spellEnd"/>
            <w:r w:rsidRPr="00A72332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Сергеевна</w:t>
            </w:r>
          </w:p>
        </w:tc>
        <w:tc>
          <w:tcPr>
            <w:tcW w:w="3827" w:type="dxa"/>
          </w:tcPr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3544" w:type="dxa"/>
          </w:tcPr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Высшее,</w:t>
            </w:r>
          </w:p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Иностранный язык</w:t>
            </w:r>
          </w:p>
        </w:tc>
      </w:tr>
      <w:tr w:rsidR="00A72332" w:rsidRPr="00A72332" w:rsidTr="00A72332">
        <w:tc>
          <w:tcPr>
            <w:tcW w:w="594" w:type="dxa"/>
          </w:tcPr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809" w:type="dxa"/>
          </w:tcPr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Кеда Марина Алексеевна</w:t>
            </w:r>
          </w:p>
        </w:tc>
        <w:tc>
          <w:tcPr>
            <w:tcW w:w="3827" w:type="dxa"/>
          </w:tcPr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3544" w:type="dxa"/>
          </w:tcPr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Высшее,</w:t>
            </w:r>
          </w:p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Преподавание в начальных классах; Педагогика и методика начального образования</w:t>
            </w:r>
          </w:p>
        </w:tc>
      </w:tr>
      <w:tr w:rsidR="00A72332" w:rsidRPr="00A72332" w:rsidTr="00A72332">
        <w:tc>
          <w:tcPr>
            <w:tcW w:w="594" w:type="dxa"/>
          </w:tcPr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809" w:type="dxa"/>
          </w:tcPr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Юрьева Ирина Васильевна</w:t>
            </w:r>
          </w:p>
        </w:tc>
        <w:tc>
          <w:tcPr>
            <w:tcW w:w="3827" w:type="dxa"/>
          </w:tcPr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3544" w:type="dxa"/>
          </w:tcPr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Высшее,</w:t>
            </w:r>
          </w:p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Преподавание в начальных классах; Педагогика и методика начального образования</w:t>
            </w:r>
          </w:p>
        </w:tc>
      </w:tr>
      <w:tr w:rsidR="00A72332" w:rsidRPr="00A72332" w:rsidTr="00A72332">
        <w:tc>
          <w:tcPr>
            <w:tcW w:w="594" w:type="dxa"/>
          </w:tcPr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809" w:type="dxa"/>
          </w:tcPr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Воронков</w:t>
            </w:r>
            <w:r w:rsidRPr="00A72332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 xml:space="preserve"> Алла Владимировна</w:t>
            </w:r>
          </w:p>
        </w:tc>
        <w:tc>
          <w:tcPr>
            <w:tcW w:w="3827" w:type="dxa"/>
          </w:tcPr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3544" w:type="dxa"/>
          </w:tcPr>
          <w:p w:rsidR="00A72332" w:rsidRPr="00A72332" w:rsidRDefault="00A72332" w:rsidP="00A7233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Высшее</w:t>
            </w:r>
            <w:r w:rsidRPr="00A7233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</w:p>
          <w:p w:rsidR="00A72332" w:rsidRPr="00A72332" w:rsidRDefault="00A72332" w:rsidP="00A7233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Физика</w:t>
            </w:r>
            <w:r w:rsidRPr="00A7233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bookmarkEnd w:id="0"/>
      <w:tr w:rsidR="00A72332" w:rsidRPr="00A72332" w:rsidTr="00A72332">
        <w:tc>
          <w:tcPr>
            <w:tcW w:w="594" w:type="dxa"/>
          </w:tcPr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809" w:type="dxa"/>
          </w:tcPr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Долгих Людмила Александровна</w:t>
            </w:r>
          </w:p>
        </w:tc>
        <w:tc>
          <w:tcPr>
            <w:tcW w:w="3827" w:type="dxa"/>
          </w:tcPr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3544" w:type="dxa"/>
          </w:tcPr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Среднее специальное,</w:t>
            </w:r>
          </w:p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Учитель начальных классов</w:t>
            </w:r>
          </w:p>
        </w:tc>
      </w:tr>
      <w:tr w:rsidR="00A72332" w:rsidRPr="00A72332" w:rsidTr="00A72332">
        <w:tc>
          <w:tcPr>
            <w:tcW w:w="594" w:type="dxa"/>
          </w:tcPr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809" w:type="dxa"/>
          </w:tcPr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Мороз Ольга Александровна</w:t>
            </w:r>
          </w:p>
        </w:tc>
        <w:tc>
          <w:tcPr>
            <w:tcW w:w="3827" w:type="dxa"/>
          </w:tcPr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3544" w:type="dxa"/>
          </w:tcPr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Вывсшее</w:t>
            </w:r>
            <w:proofErr w:type="spellEnd"/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</w:tbl>
    <w:p w:rsidR="00A6453C" w:rsidRPr="00A72332" w:rsidRDefault="00A6453C" w:rsidP="00A72332">
      <w:pPr>
        <w:ind w:firstLineChars="450" w:firstLine="117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A6453C" w:rsidRPr="00A7233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523" w:rsidRDefault="00C51523">
      <w:pPr>
        <w:spacing w:line="240" w:lineRule="auto"/>
      </w:pPr>
      <w:r>
        <w:separator/>
      </w:r>
    </w:p>
  </w:endnote>
  <w:endnote w:type="continuationSeparator" w:id="0">
    <w:p w:rsidR="00C51523" w:rsidRDefault="00C515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523" w:rsidRDefault="00C51523">
      <w:pPr>
        <w:spacing w:after="0"/>
      </w:pPr>
      <w:r>
        <w:separator/>
      </w:r>
    </w:p>
  </w:footnote>
  <w:footnote w:type="continuationSeparator" w:id="0">
    <w:p w:rsidR="00C51523" w:rsidRDefault="00C5152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44C"/>
    <w:rsid w:val="002B3B34"/>
    <w:rsid w:val="0036144C"/>
    <w:rsid w:val="00403174"/>
    <w:rsid w:val="004F49B2"/>
    <w:rsid w:val="006332FA"/>
    <w:rsid w:val="00687D3D"/>
    <w:rsid w:val="00817654"/>
    <w:rsid w:val="008C7379"/>
    <w:rsid w:val="00912DFB"/>
    <w:rsid w:val="00A6453C"/>
    <w:rsid w:val="00A72332"/>
    <w:rsid w:val="00C13D7F"/>
    <w:rsid w:val="00C51523"/>
    <w:rsid w:val="00C669A2"/>
    <w:rsid w:val="00D65714"/>
    <w:rsid w:val="2DF2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9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BF808-FEC5-4FCA-BA22-7A407CECB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</dc:creator>
  <cp:lastModifiedBy>Ирина</cp:lastModifiedBy>
  <cp:revision>7</cp:revision>
  <cp:lastPrinted>2025-06-10T06:16:00Z</cp:lastPrinted>
  <dcterms:created xsi:type="dcterms:W3CDTF">2024-03-21T20:13:00Z</dcterms:created>
  <dcterms:modified xsi:type="dcterms:W3CDTF">2025-06-10T06:18:00Z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F7C5241A64164492A1249EEFEE5DC238_12</vt:lpwstr>
  </property>
</Properties>
</file>